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/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6200"/>
            <wp:effectExtent b="0" l="0" r="0" t="0"/>
            <wp:docPr descr="horizontal line" id="1" name="image2.png"/>
            <a:graphic>
              <a:graphicData uri="http://schemas.openxmlformats.org/drawingml/2006/picture">
                <pic:pic>
                  <pic:nvPicPr>
                    <pic:cNvPr descr="horizontal line"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Roboto" w:cs="Roboto" w:eastAsia="Roboto" w:hAnsi="Roboto"/>
          <w:color w:val="783f04"/>
          <w:sz w:val="60"/>
          <w:szCs w:val="60"/>
        </w:rPr>
      </w:pPr>
      <w:bookmarkStart w:colFirst="0" w:colLast="0" w:name="_2gazcsgmxkub" w:id="0"/>
      <w:bookmarkEnd w:id="0"/>
      <w:r w:rsidDel="00000000" w:rsidR="00000000" w:rsidRPr="00000000">
        <w:rPr>
          <w:rFonts w:ascii="Roboto" w:cs="Roboto" w:eastAsia="Roboto" w:hAnsi="Roboto"/>
          <w:color w:val="783f04"/>
          <w:sz w:val="60"/>
          <w:szCs w:val="60"/>
          <w:rtl w:val="0"/>
        </w:rPr>
        <w:t xml:space="preserve">Board Resolution to Sell Property</w:t>
      </w:r>
    </w:p>
    <w:p w:rsidR="00000000" w:rsidDel="00000000" w:rsidP="00000000" w:rsidRDefault="00000000" w:rsidRPr="00000000" w14:paraId="00000003">
      <w:pPr>
        <w:spacing w:after="240" w:before="240" w:lineRule="auto"/>
        <w:rPr>
          <w:b w:val="1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XYZ Corporation</w:t>
      </w:r>
    </w:p>
    <w:p w:rsidR="00000000" w:rsidDel="00000000" w:rsidP="00000000" w:rsidRDefault="00000000" w:rsidRPr="00000000" w14:paraId="00000005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Board Resolution</w:t>
      </w:r>
    </w:p>
    <w:p w:rsidR="00000000" w:rsidDel="00000000" w:rsidP="00000000" w:rsidRDefault="00000000" w:rsidRPr="00000000" w14:paraId="00000006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June 8, 2024</w:t>
      </w:r>
    </w:p>
    <w:p w:rsidR="00000000" w:rsidDel="00000000" w:rsidP="00000000" w:rsidRDefault="00000000" w:rsidRPr="00000000" w14:paraId="00000007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Resolution No.: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2024-09</w:t>
      </w:r>
    </w:p>
    <w:p w:rsidR="00000000" w:rsidDel="00000000" w:rsidP="00000000" w:rsidRDefault="00000000" w:rsidRPr="00000000" w14:paraId="00000008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Title: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Authorization to Sell Property</w:t>
      </w:r>
    </w:p>
    <w:p w:rsidR="00000000" w:rsidDel="00000000" w:rsidP="00000000" w:rsidRDefault="00000000" w:rsidRPr="00000000" w14:paraId="00000009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WHEREAS,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the Board of Directors of XYZ Corporation (hereinafter referred to as the "Company") held a meeting on June 7, 2024, at the company's headquarters in San Francisco, CA, and discussed various matters pertaining to the business and operations of the Company;</w:t>
      </w:r>
    </w:p>
    <w:p w:rsidR="00000000" w:rsidDel="00000000" w:rsidP="00000000" w:rsidRDefault="00000000" w:rsidRPr="00000000" w14:paraId="0000000A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AND WHEREAS,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the Board of Directors deems it necessary and in the best interest of the Company to sell the property located at [Property Address];</w:t>
      </w:r>
    </w:p>
    <w:p w:rsidR="00000000" w:rsidDel="00000000" w:rsidP="00000000" w:rsidRDefault="00000000" w:rsidRPr="00000000" w14:paraId="0000000B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NOW, THEREFORE, BE IT RESOLVED,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that: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after="0" w:afterAutospacing="0" w:before="240"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Authorization to Sell Property: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The Board of Directors hereby approves the sale of the property located at [Property Address].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Authorized Representatives: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The following individuals are hereby appointed as authorized representatives to execute the sale of the property:</w:t>
      </w:r>
    </w:p>
    <w:p w:rsidR="00000000" w:rsidDel="00000000" w:rsidP="00000000" w:rsidRDefault="00000000" w:rsidRPr="00000000" w14:paraId="0000000E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John Doe, CEO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Jane Smith, CFO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They are authorized to negotiate, sign, and execute all necessary documents and agreements related to the sale of the property.</w:t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spacing w:after="0" w:afterAutospacing="0" w:before="0" w:beforeAutospacing="0"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Sale Price and Terms: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The authorized representatives are empowered to sell the property at a price not less than [Minimum Sale Price] and on terms and conditions they deem in the best interest of the Company.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after="240" w:before="0" w:beforeAutospacing="0" w:line="360" w:lineRule="auto"/>
        <w:ind w:left="720" w:hanging="360"/>
        <w:rPr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Effective Date: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This resolution shall be effective as of June 8, 2024.</w:t>
      </w:r>
    </w:p>
    <w:p w:rsidR="00000000" w:rsidDel="00000000" w:rsidP="00000000" w:rsidRDefault="00000000" w:rsidRPr="00000000" w14:paraId="00000013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FURTHER RESOLVED,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that a copy of this resolution be filed in the minute book of the Company and made available for inspection as required by law.</w:t>
      </w:r>
    </w:p>
    <w:p w:rsidR="00000000" w:rsidDel="00000000" w:rsidP="00000000" w:rsidRDefault="00000000" w:rsidRPr="00000000" w14:paraId="00000014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IN WITNESS WHEREOF,</w:t>
      </w: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 the undersigned, being duly authorized by the Board of Directors, has signed this resolution on behalf of the Company as of the date first above written.</w:t>
      </w:r>
    </w:p>
    <w:p w:rsidR="00000000" w:rsidDel="00000000" w:rsidP="00000000" w:rsidRDefault="00000000" w:rsidRPr="00000000" w14:paraId="00000015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Signatures:</w:t>
      </w:r>
    </w:p>
    <w:p w:rsidR="00000000" w:rsidDel="00000000" w:rsidP="00000000" w:rsidRDefault="00000000" w:rsidRPr="00000000" w14:paraId="00000016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John Smith</w:t>
        <w:br w:type="textWrapping"/>
        <w:t xml:space="preserve">Chairperson</w:t>
        <w:br w:type="textWrapping"/>
        <w:t xml:space="preserve">June 8, 2024</w:t>
      </w:r>
    </w:p>
    <w:p w:rsidR="00000000" w:rsidDel="00000000" w:rsidP="00000000" w:rsidRDefault="00000000" w:rsidRPr="00000000" w14:paraId="00000017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Robert Brown</w:t>
        <w:br w:type="textWrapping"/>
        <w:t xml:space="preserve">Director</w:t>
        <w:br w:type="textWrapping"/>
        <w:t xml:space="preserve">June 8, 2024</w:t>
      </w:r>
    </w:p>
    <w:p w:rsidR="00000000" w:rsidDel="00000000" w:rsidP="00000000" w:rsidRDefault="00000000" w:rsidRPr="00000000" w14:paraId="00000018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Emily Johnson</w:t>
        <w:br w:type="textWrapping"/>
        <w:t xml:space="preserve">Director</w:t>
        <w:br w:type="textWrapping"/>
        <w:t xml:space="preserve">June 8, 2024</w:t>
      </w:r>
    </w:p>
    <w:p w:rsidR="00000000" w:rsidDel="00000000" w:rsidP="00000000" w:rsidRDefault="00000000" w:rsidRPr="00000000" w14:paraId="00000019">
      <w:pPr>
        <w:spacing w:after="240" w:before="240"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Certified By:</w:t>
      </w:r>
    </w:p>
    <w:p w:rsidR="00000000" w:rsidDel="00000000" w:rsidP="00000000" w:rsidRDefault="00000000" w:rsidRPr="00000000" w14:paraId="0000001A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0"/>
          <w:sz w:val="24"/>
          <w:szCs w:val="24"/>
          <w:rtl w:val="0"/>
        </w:rPr>
        <w:t xml:space="preserve">Michael Lee</w:t>
        <w:br w:type="textWrapping"/>
        <w:t xml:space="preserve">Secretary</w:t>
        <w:br w:type="textWrapping"/>
        <w:t xml:space="preserve">XYZ Corporation</w:t>
        <w:br w:type="textWrapping"/>
        <w:t xml:space="preserve">June 8, 2024</w:t>
      </w:r>
    </w:p>
    <w:p w:rsidR="00000000" w:rsidDel="00000000" w:rsidP="00000000" w:rsidRDefault="00000000" w:rsidRPr="00000000" w14:paraId="0000001B">
      <w:pPr>
        <w:spacing w:after="240" w:before="240" w:line="360" w:lineRule="auto"/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Seal of the Company (if applicable):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oxima Nov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T Sans Narrow">
    <w:embedRegular w:fontKey="{00000000-0000-0000-0000-000000000000}" r:id="rId9" w:subsetted="0"/>
    <w:embedBold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spacing w:before="200" w:line="360" w:lineRule="auto"/>
      <w:jc w:val="right"/>
      <w:rPr>
        <w:rFonts w:ascii="Proxima Nova" w:cs="Proxima Nova" w:eastAsia="Proxima Nova" w:hAnsi="Proxima Nova"/>
        <w:color w:val="353744"/>
      </w:rPr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spacing w:before="200" w:line="360" w:lineRule="auto"/>
      <w:jc w:val="right"/>
      <w:rPr/>
    </w:pPr>
    <w:r w:rsidDel="00000000" w:rsidR="00000000" w:rsidRPr="00000000">
      <w:rPr>
        <w:rFonts w:ascii="Arial" w:cs="Arial" w:eastAsia="Arial" w:hAnsi="Arial"/>
        <w:color w:val="000000"/>
        <w:rtl w:val="0"/>
      </w:rPr>
      <w:t xml:space="preserve">Copyright @</w:t>
    </w:r>
    <w:hyperlink r:id="rId1"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hyperlink>
    <w:hyperlink r:id="rId2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SampleTemplates.com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Fonts w:ascii="PT Sans Narrow" w:cs="PT Sans Narrow" w:eastAsia="PT Sans Narrow" w:hAnsi="PT Sans Narrow"/>
        <w:sz w:val="28"/>
        <w:szCs w:val="28"/>
        <w:rtl w:val="0"/>
      </w:rPr>
      <w:t xml:space="preserve">  </w:t>
    </w:r>
    <w:r w:rsidDel="00000000" w:rsidR="00000000" w:rsidRPr="00000000">
      <w:rPr>
        <w:rFonts w:ascii="PT Sans Narrow" w:cs="PT Sans Narrow" w:eastAsia="PT Sans Narrow" w:hAnsi="PT Sans Narrow"/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00" w:lineRule="auto"/>
      <w:rPr/>
    </w:pPr>
    <w:r w:rsidDel="00000000" w:rsidR="00000000" w:rsidRPr="00000000">
      <w:rPr>
        <w:sz w:val="24"/>
        <w:szCs w:val="24"/>
      </w:rPr>
      <w:drawing>
        <wp:inline distB="114300" distT="114300" distL="114300" distR="114300">
          <wp:extent cx="5943600" cy="76200"/>
          <wp:effectExtent b="0" l="0" r="0" t="0"/>
          <wp:docPr descr="horizontal line" id="2" name="image2.png"/>
          <a:graphic>
            <a:graphicData uri="http://schemas.openxmlformats.org/drawingml/2006/picture">
              <pic:pic>
                <pic:nvPicPr>
                  <pic:cNvPr descr="horizontal line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3600" cy="76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TSansNarrow-bold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TSansNarrow-regular.ttf"/><Relationship Id="rId14" Type="http://schemas.openxmlformats.org/officeDocument/2006/relationships/font" Target="fonts/OpenSans-boldItalic.ttf"/><Relationship Id="rId5" Type="http://schemas.openxmlformats.org/officeDocument/2006/relationships/font" Target="fonts/ProximaNova-regular.ttf"/><Relationship Id="rId6" Type="http://schemas.openxmlformats.org/officeDocument/2006/relationships/font" Target="fonts/ProximaNova-bold.ttf"/><Relationship Id="rId7" Type="http://schemas.openxmlformats.org/officeDocument/2006/relationships/font" Target="fonts/ProximaNova-italic.ttf"/><Relationship Id="rId8" Type="http://schemas.openxmlformats.org/officeDocument/2006/relationships/font" Target="fonts/ProximaNov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templates.com/" TargetMode="External"/><Relationship Id="rId2" Type="http://schemas.openxmlformats.org/officeDocument/2006/relationships/hyperlink" Target="https://www.sampletemplates.com/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